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0"/>
        <w:tblW w:w="5481" w:type="pct"/>
        <w:tblLook w:val="04A0" w:firstRow="1" w:lastRow="0" w:firstColumn="1" w:lastColumn="0" w:noHBand="0" w:noVBand="1"/>
      </w:tblPr>
      <w:tblGrid>
        <w:gridCol w:w="7443"/>
        <w:gridCol w:w="3669"/>
      </w:tblGrid>
      <w:tr w:rsidR="00AF52CB" w:rsidRPr="00B65408" w:rsidTr="001411AE">
        <w:trPr>
          <w:trHeight w:val="3690"/>
        </w:trPr>
        <w:tc>
          <w:tcPr>
            <w:tcW w:w="3349" w:type="pct"/>
          </w:tcPr>
          <w:p w:rsidR="00AF52CB" w:rsidRPr="00B65408" w:rsidRDefault="001411AE" w:rsidP="00141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object w:dxaOrig="6105" w:dyaOrig="3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5pt;height:171pt" o:ole="">
                  <v:imagedata r:id="rId9" o:title=""/>
                </v:shape>
                <o:OLEObject Type="Embed" ProgID="PBrush" ShapeID="_x0000_i1025" DrawAspect="Content" ObjectID="_1728134671" r:id="rId10"/>
              </w:object>
            </w:r>
          </w:p>
        </w:tc>
        <w:tc>
          <w:tcPr>
            <w:tcW w:w="1651" w:type="pct"/>
          </w:tcPr>
          <w:p w:rsidR="00AF52CB" w:rsidRPr="00551180" w:rsidRDefault="000C1B53" w:rsidP="001411A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AF52CB" w:rsidRPr="00B65408" w:rsidRDefault="00AF52CB" w:rsidP="001411A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CB" w:rsidRPr="00B65408" w:rsidRDefault="00705DDD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AF52CB" w:rsidRPr="00B76B7D" w:rsidRDefault="00B76B7D" w:rsidP="00B76B7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6AC8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:rsidR="00AF52CB" w:rsidRPr="00B65408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52CB" w:rsidRPr="00B65408">
        <w:rPr>
          <w:rFonts w:ascii="Times New Roman" w:hAnsi="Times New Roman" w:cs="Times New Roman"/>
          <w:sz w:val="24"/>
          <w:szCs w:val="24"/>
        </w:rPr>
        <w:t>г. Самара</w:t>
      </w:r>
    </w:p>
    <w:p w:rsidR="00705DDD" w:rsidRDefault="00E4597C" w:rsidP="00AF52C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4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5D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5DDD" w:rsidRPr="00705DDD">
        <w:rPr>
          <w:rFonts w:ascii="Times New Roman" w:hAnsi="Times New Roman" w:cs="Times New Roman"/>
          <w:sz w:val="24"/>
          <w:szCs w:val="24"/>
        </w:rPr>
        <w:t>На 20</w:t>
      </w:r>
      <w:r w:rsidR="00705DDD">
        <w:rPr>
          <w:rFonts w:ascii="Times New Roman" w:hAnsi="Times New Roman" w:cs="Times New Roman"/>
          <w:sz w:val="24"/>
          <w:szCs w:val="24"/>
        </w:rPr>
        <w:t>___</w:t>
      </w:r>
      <w:r w:rsidRPr="00705DD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3118"/>
      </w:tblGrid>
      <w:tr w:rsidR="00A209FA" w:rsidRPr="00B65408" w:rsidTr="00A209FA">
        <w:trPr>
          <w:trHeight w:val="1403"/>
        </w:trPr>
        <w:tc>
          <w:tcPr>
            <w:tcW w:w="4786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C1748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Срок хранения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(документа)</w:t>
            </w: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 и номера статей по перечню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065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E459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73AF" w:rsidRPr="00B65408" w:rsidTr="00267775">
        <w:tc>
          <w:tcPr>
            <w:tcW w:w="9889" w:type="dxa"/>
            <w:gridSpan w:val="3"/>
            <w:vAlign w:val="center"/>
          </w:tcPr>
          <w:p w:rsidR="005273AF" w:rsidRPr="005273AF" w:rsidRDefault="005273AF" w:rsidP="00E4597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документы для всех подразделений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D60D0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правовые акты (копии)</w:t>
            </w:r>
            <w:r w:rsidRPr="00BD6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9FA" w:rsidRPr="00BD60D0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университета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A20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BD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подлинник в ОЗГТИ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381(1)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>одлинник в профкоме сотрудников</w:t>
            </w:r>
          </w:p>
          <w:p w:rsidR="00A209FA" w:rsidRPr="005020C3" w:rsidRDefault="00A209FA" w:rsidP="00644D95">
            <w:pPr>
              <w:pStyle w:val="ae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985" w:type="dxa"/>
            <w:vAlign w:val="center"/>
          </w:tcPr>
          <w:p w:rsidR="00A209FA" w:rsidRPr="00BF2EFE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FE">
              <w:rPr>
                <w:rFonts w:ascii="Times New Roman" w:hAnsi="Times New Roman" w:cs="Times New Roman"/>
                <w:sz w:val="24"/>
                <w:szCs w:val="24"/>
              </w:rPr>
              <w:t>ст. 386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9F0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профкоме сотрудников</w:t>
            </w:r>
          </w:p>
        </w:tc>
      </w:tr>
      <w:tr w:rsidR="00A209FA" w:rsidRPr="00B65408" w:rsidTr="00A209FA">
        <w:trPr>
          <w:trHeight w:val="1094"/>
        </w:trPr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(1)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</w:p>
          <w:p w:rsidR="00A209FA" w:rsidRPr="00503A3F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Default="00235156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ssau</w:t>
              </w:r>
              <w:proofErr w:type="spellEnd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209FA" w:rsidRPr="00503A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09FA" w:rsidRPr="00503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AD5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="00A209FA">
              <w:rPr>
                <w:rFonts w:ascii="Times New Roman" w:hAnsi="Times New Roman" w:cs="Times New Roman"/>
                <w:sz w:val="24"/>
                <w:szCs w:val="24"/>
              </w:rPr>
              <w:t xml:space="preserve"> в ОЗГТИ</w:t>
            </w:r>
          </w:p>
          <w:p w:rsidR="00A209FA" w:rsidRPr="009F0AF3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после прекращения действующей лицензии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2715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</w:t>
            </w:r>
          </w:p>
        </w:tc>
        <w:tc>
          <w:tcPr>
            <w:tcW w:w="1985" w:type="dxa"/>
            <w:vAlign w:val="center"/>
          </w:tcPr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ликвидации организации</w:t>
            </w:r>
          </w:p>
          <w:p w:rsidR="00A209FA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61 </w:t>
            </w:r>
          </w:p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</w:rPr>
              <w:t>Перечень №236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5273AF">
        <w:trPr>
          <w:trHeight w:val="743"/>
        </w:trPr>
        <w:tc>
          <w:tcPr>
            <w:tcW w:w="4786" w:type="dxa"/>
            <w:vAlign w:val="center"/>
          </w:tcPr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D5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развития Самарского университета до 2030 года</w:t>
            </w:r>
          </w:p>
          <w:p w:rsidR="00A209FA" w:rsidRPr="00C96AD5" w:rsidRDefault="00A209FA" w:rsidP="002715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209FA" w:rsidRPr="00B65408" w:rsidRDefault="00C96AD5" w:rsidP="005020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223949" w:rsidRDefault="00A209FA" w:rsidP="00271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</w:t>
            </w:r>
            <w:proofErr w:type="spellEnd"/>
            <w:r w:rsidRPr="0022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09FA" w:rsidRPr="00B65408" w:rsidTr="00A209FA">
        <w:tc>
          <w:tcPr>
            <w:tcW w:w="4786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документы СМК: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C96AD5" w:rsidRDefault="00C96AD5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  <w:p w:rsidR="00A209FA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 xml:space="preserve">Миссия и политика Самарского университета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985" w:type="dxa"/>
          </w:tcPr>
          <w:p w:rsidR="00A209FA" w:rsidRPr="00B65408" w:rsidRDefault="00A209FA" w:rsidP="00C96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C96AD5">
        <w:trPr>
          <w:trHeight w:val="413"/>
        </w:trPr>
        <w:tc>
          <w:tcPr>
            <w:tcW w:w="4786" w:type="dxa"/>
            <w:vAlign w:val="center"/>
          </w:tcPr>
          <w:p w:rsidR="00A209FA" w:rsidRPr="00B65408" w:rsidRDefault="00A209FA" w:rsidP="00705D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</w:t>
            </w:r>
          </w:p>
        </w:tc>
        <w:tc>
          <w:tcPr>
            <w:tcW w:w="1985" w:type="dxa"/>
          </w:tcPr>
          <w:p w:rsidR="00A209FA" w:rsidRPr="00B65408" w:rsidRDefault="00A209FA" w:rsidP="00065A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Merge/>
            <w:vAlign w:val="center"/>
          </w:tcPr>
          <w:p w:rsidR="00A209FA" w:rsidRPr="00B65408" w:rsidRDefault="00A209FA" w:rsidP="00705D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B65408" w:rsidRDefault="00A209FA" w:rsidP="005020C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Документированные процедуры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ДП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D60D0" w:rsidRDefault="00A209FA" w:rsidP="00251E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08"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Pr="00503A3F" w:rsidRDefault="00A209FA" w:rsidP="006E4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Стандарты организации: </w:t>
            </w:r>
          </w:p>
          <w:p w:rsidR="00A209FA" w:rsidRPr="00B65408" w:rsidRDefault="00A209FA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A3F">
              <w:rPr>
                <w:rFonts w:ascii="Times New Roman" w:hAnsi="Times New Roman" w:cs="Times New Roman"/>
                <w:b/>
                <w:sz w:val="24"/>
                <w:szCs w:val="24"/>
              </w:rPr>
              <w:t>СТО Самарского университета</w:t>
            </w:r>
          </w:p>
        </w:tc>
        <w:tc>
          <w:tcPr>
            <w:tcW w:w="1985" w:type="dxa"/>
            <w:vAlign w:val="center"/>
          </w:tcPr>
          <w:p w:rsidR="00A209FA" w:rsidRPr="002F6A7D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B65408" w:rsidRDefault="00A209FA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2F6A7D" w:rsidRPr="00B65408" w:rsidTr="009B2F38">
        <w:tc>
          <w:tcPr>
            <w:tcW w:w="9889" w:type="dxa"/>
            <w:gridSpan w:val="3"/>
            <w:vAlign w:val="center"/>
          </w:tcPr>
          <w:p w:rsidR="002F6A7D" w:rsidRPr="00503A3F" w:rsidRDefault="002F6A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(структура университета, положения о подразделении, должностные инструкции, штатное расписание, график отпуско</w:t>
            </w:r>
            <w:r w:rsidR="005273AF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B76B7D" w:rsidP="00BE6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BE6AC8">
              <w:rPr>
                <w:rFonts w:ascii="Times New Roman" w:hAnsi="Times New Roman" w:cs="Times New Roman"/>
                <w:sz w:val="24"/>
                <w:szCs w:val="24"/>
              </w:rPr>
              <w:t>факультете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Копия.</w:t>
            </w:r>
          </w:p>
        </w:tc>
        <w:tc>
          <w:tcPr>
            <w:tcW w:w="1985" w:type="dxa"/>
            <w:vAlign w:val="center"/>
          </w:tcPr>
          <w:p w:rsidR="00A209FA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503A3F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организационном управлении</w:t>
            </w:r>
          </w:p>
        </w:tc>
      </w:tr>
      <w:tr w:rsidR="00A209FA" w:rsidRPr="00B65408" w:rsidTr="00A209FA">
        <w:tc>
          <w:tcPr>
            <w:tcW w:w="4786" w:type="dxa"/>
            <w:vAlign w:val="center"/>
          </w:tcPr>
          <w:p w:rsidR="00A209FA" w:rsidRDefault="00B76B7D" w:rsidP="00BE6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работников </w:t>
            </w:r>
            <w:r w:rsidR="00BE6AC8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Копии.</w:t>
            </w:r>
          </w:p>
        </w:tc>
        <w:tc>
          <w:tcPr>
            <w:tcW w:w="1985" w:type="dxa"/>
            <w:vAlign w:val="center"/>
          </w:tcPr>
          <w:p w:rsidR="00A209FA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A209FA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Подлинники в управлении по работе с персоналом</w:t>
            </w:r>
          </w:p>
        </w:tc>
      </w:tr>
      <w:tr w:rsidR="00237355" w:rsidRPr="00B65408" w:rsidTr="00A209FA">
        <w:tc>
          <w:tcPr>
            <w:tcW w:w="4786" w:type="dxa"/>
            <w:vAlign w:val="center"/>
          </w:tcPr>
          <w:p w:rsidR="00237355" w:rsidRDefault="00237355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расписание. Копия.</w:t>
            </w:r>
          </w:p>
        </w:tc>
        <w:tc>
          <w:tcPr>
            <w:tcW w:w="1985" w:type="dxa"/>
            <w:vAlign w:val="center"/>
          </w:tcPr>
          <w:p w:rsidR="00237355" w:rsidRDefault="00A7334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237355" w:rsidRDefault="00A7334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планово-финансовом управлении</w:t>
            </w: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B76B7D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отпусков. Копия.</w:t>
            </w:r>
          </w:p>
        </w:tc>
        <w:tc>
          <w:tcPr>
            <w:tcW w:w="1985" w:type="dxa"/>
            <w:vAlign w:val="center"/>
          </w:tcPr>
          <w:p w:rsidR="00B76B7D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B76B7D" w:rsidRPr="006E43C0" w:rsidRDefault="00237355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 в управлении по работе с персоналом</w:t>
            </w:r>
          </w:p>
        </w:tc>
      </w:tr>
      <w:tr w:rsidR="00B76B7D" w:rsidRPr="00B65408" w:rsidTr="00A209FA">
        <w:tc>
          <w:tcPr>
            <w:tcW w:w="4786" w:type="dxa"/>
            <w:vAlign w:val="center"/>
          </w:tcPr>
          <w:p w:rsidR="00B76B7D" w:rsidRDefault="00237355" w:rsidP="00BE6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</w:t>
            </w:r>
            <w:r w:rsidR="00BE6AC8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1985" w:type="dxa"/>
            <w:vAlign w:val="center"/>
          </w:tcPr>
          <w:p w:rsidR="00235156" w:rsidRDefault="00235156" w:rsidP="00235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5156" w:rsidRDefault="00235156" w:rsidP="00235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157 (1)</w:t>
            </w:r>
          </w:p>
          <w:p w:rsidR="00237355" w:rsidRDefault="00235156" w:rsidP="00235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B76B7D" w:rsidRPr="006E43C0" w:rsidRDefault="00B76B7D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F71046">
        <w:tc>
          <w:tcPr>
            <w:tcW w:w="4786" w:type="dxa"/>
            <w:vAlign w:val="center"/>
          </w:tcPr>
          <w:p w:rsidR="0047708F" w:rsidRPr="00CB0E06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факультета</w:t>
            </w:r>
          </w:p>
        </w:tc>
        <w:tc>
          <w:tcPr>
            <w:tcW w:w="1985" w:type="dxa"/>
          </w:tcPr>
          <w:p w:rsidR="0047708F" w:rsidRPr="00842825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2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25">
              <w:rPr>
                <w:rFonts w:ascii="Times New Roman" w:hAnsi="Times New Roman" w:cs="Times New Roman"/>
                <w:sz w:val="24"/>
                <w:szCs w:val="24"/>
              </w:rPr>
              <w:t>ст. 200</w:t>
            </w:r>
          </w:p>
          <w:p w:rsidR="0047708F" w:rsidRP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78370A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Pr="00BE05E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Протоколы-представления стипендиальной комиссии</w:t>
            </w:r>
          </w:p>
        </w:tc>
        <w:tc>
          <w:tcPr>
            <w:tcW w:w="1985" w:type="dxa"/>
            <w:vAlign w:val="center"/>
          </w:tcPr>
          <w:p w:rsidR="0047708F" w:rsidRPr="0047708F" w:rsidRDefault="0047708F" w:rsidP="006F073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11-21-06</w:t>
            </w:r>
          </w:p>
          <w:p w:rsidR="0047708F" w:rsidRPr="002F53A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BE05E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Pr="0070313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Расписание экзаменов.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proofErr w:type="gramStart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 УМУ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Pr="0070313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Расписание занятий.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proofErr w:type="gramStart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 УМУ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Pr="0070313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Учебные планы.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proofErr w:type="gramStart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 УМУ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Pr="0070313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70313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  <w:r w:rsidRPr="0070313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отделе</w:t>
            </w:r>
          </w:p>
        </w:tc>
      </w:tr>
      <w:tr w:rsidR="0047708F" w:rsidRPr="00B65408" w:rsidTr="0047708F">
        <w:trPr>
          <w:trHeight w:val="1024"/>
        </w:trPr>
        <w:tc>
          <w:tcPr>
            <w:tcW w:w="4786" w:type="dxa"/>
            <w:vAlign w:val="center"/>
          </w:tcPr>
          <w:p w:rsidR="0047708F" w:rsidRPr="00BE05E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 студентов</w:t>
            </w:r>
          </w:p>
        </w:tc>
        <w:tc>
          <w:tcPr>
            <w:tcW w:w="1985" w:type="dxa"/>
            <w:vAlign w:val="center"/>
          </w:tcPr>
          <w:p w:rsidR="0047708F" w:rsidRP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>50/75 лет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11-21-15</w:t>
            </w:r>
          </w:p>
          <w:p w:rsidR="0047708F" w:rsidRPr="0047708F" w:rsidRDefault="0047708F" w:rsidP="004770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BE05E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47708F">
        <w:trPr>
          <w:trHeight w:val="912"/>
        </w:trPr>
        <w:tc>
          <w:tcPr>
            <w:tcW w:w="4786" w:type="dxa"/>
            <w:vAlign w:val="center"/>
          </w:tcPr>
          <w:p w:rsidR="0047708F" w:rsidRPr="00BE05E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Экзаменационные и зачетные ведомости</w:t>
            </w:r>
          </w:p>
        </w:tc>
        <w:tc>
          <w:tcPr>
            <w:tcW w:w="1985" w:type="dxa"/>
            <w:vAlign w:val="center"/>
          </w:tcPr>
          <w:p w:rsidR="0047708F" w:rsidRP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11-21-22</w:t>
            </w:r>
          </w:p>
          <w:p w:rsidR="0047708F" w:rsidRPr="0047708F" w:rsidRDefault="0047708F" w:rsidP="004770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BE05E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47708F">
        <w:trPr>
          <w:trHeight w:val="928"/>
        </w:trPr>
        <w:tc>
          <w:tcPr>
            <w:tcW w:w="4786" w:type="dxa"/>
            <w:vAlign w:val="center"/>
          </w:tcPr>
          <w:p w:rsidR="0047708F" w:rsidRPr="00BE05E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ведомости</w:t>
            </w:r>
          </w:p>
        </w:tc>
        <w:tc>
          <w:tcPr>
            <w:tcW w:w="1985" w:type="dxa"/>
            <w:vAlign w:val="center"/>
          </w:tcPr>
          <w:p w:rsidR="0047708F" w:rsidRP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>Не менее 25 лет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11-21-18</w:t>
            </w:r>
          </w:p>
          <w:p w:rsidR="0047708F" w:rsidRPr="0047708F" w:rsidRDefault="0047708F" w:rsidP="004770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BE05E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47708F">
        <w:trPr>
          <w:trHeight w:val="661"/>
        </w:trPr>
        <w:tc>
          <w:tcPr>
            <w:tcW w:w="4786" w:type="dxa"/>
            <w:vAlign w:val="center"/>
          </w:tcPr>
          <w:p w:rsidR="0047708F" w:rsidRPr="00BE05EE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студентов</w:t>
            </w:r>
          </w:p>
        </w:tc>
        <w:tc>
          <w:tcPr>
            <w:tcW w:w="1985" w:type="dxa"/>
            <w:vAlign w:val="center"/>
          </w:tcPr>
          <w:p w:rsidR="0047708F" w:rsidRP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47708F" w:rsidRDefault="0047708F" w:rsidP="006F07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8F">
              <w:rPr>
                <w:rFonts w:ascii="Times New Roman" w:eastAsia="Calibri" w:hAnsi="Times New Roman" w:cs="Times New Roman"/>
                <w:sz w:val="24"/>
                <w:szCs w:val="24"/>
              </w:rPr>
              <w:t>11-21-21</w:t>
            </w:r>
          </w:p>
          <w:p w:rsidR="0047708F" w:rsidRPr="0047708F" w:rsidRDefault="0047708F" w:rsidP="004770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BE05EE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5E0578">
        <w:tc>
          <w:tcPr>
            <w:tcW w:w="9889" w:type="dxa"/>
            <w:gridSpan w:val="3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(приказы, указания, распоряжения)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Копии.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Указания, распоряжения ректора и проректоров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университета. Копии.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BE6A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декана факультета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19б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1112D7">
        <w:trPr>
          <w:trHeight w:val="70"/>
        </w:trPr>
        <w:tc>
          <w:tcPr>
            <w:tcW w:w="9889" w:type="dxa"/>
            <w:gridSpan w:val="3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(служебные и докладные записки, входящая и исходящая документация…)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и докладные записки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ст.47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и исходящая документация (переписка по основно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профильной) деятельности)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959FA">
        <w:trPr>
          <w:trHeight w:val="70"/>
        </w:trPr>
        <w:tc>
          <w:tcPr>
            <w:tcW w:w="9889" w:type="dxa"/>
            <w:gridSpan w:val="3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документация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(программы, планы)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внутреннего аудита. Копии.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действий по результатам внутреннего аудита. Копии.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Документооборот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F91DF8">
        <w:trPr>
          <w:trHeight w:val="70"/>
        </w:trPr>
        <w:tc>
          <w:tcPr>
            <w:tcW w:w="9889" w:type="dxa"/>
            <w:gridSpan w:val="3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Учетно-отчетная материально-техническая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(акты сдачи-приемки, технические задания, отчеты…, договора…)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 выделении дел к уничтожению</w:t>
            </w:r>
          </w:p>
        </w:tc>
        <w:tc>
          <w:tcPr>
            <w:tcW w:w="1985" w:type="dxa"/>
            <w:vAlign w:val="center"/>
          </w:tcPr>
          <w:p w:rsidR="0047708F" w:rsidRDefault="0047708F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7708F" w:rsidRDefault="0047708F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23-32-19</w:t>
            </w:r>
          </w:p>
          <w:p w:rsidR="0047708F" w:rsidRDefault="0047708F" w:rsidP="00EE7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Журнал учёта присвоения группы 1 по электробезопасности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неэлектротехническому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 xml:space="preserve"> персоналу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47708F" w:rsidRPr="00715BA9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45 лет</w:t>
            </w:r>
          </w:p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  <w:p w:rsidR="0047708F" w:rsidRPr="00715BA9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Журнал регистрации периодического (повторного) инструктажа по пожарной безопасности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</w:p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ст. 613</w:t>
            </w:r>
          </w:p>
          <w:p w:rsidR="0047708F" w:rsidRPr="00715BA9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ежегодного инструктажа сотрудников по действиям в чрезвычайных ситуациях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B429F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г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ода</w:t>
              </w:r>
            </w:smartTag>
          </w:p>
          <w:p w:rsidR="0047708F" w:rsidRPr="00BB429F" w:rsidRDefault="0047708F" w:rsidP="006F073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29F">
              <w:rPr>
                <w:rFonts w:ascii="Times New Roman" w:hAnsi="Times New Roman"/>
                <w:sz w:val="24"/>
                <w:szCs w:val="24"/>
                <w:lang w:eastAsia="ru-RU"/>
              </w:rPr>
              <w:t>ст. 608</w:t>
            </w:r>
          </w:p>
          <w:p w:rsidR="0047708F" w:rsidRPr="00715BA9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BA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№ 236</w:t>
            </w: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C63C43">
        <w:trPr>
          <w:trHeight w:val="70"/>
        </w:trPr>
        <w:tc>
          <w:tcPr>
            <w:tcW w:w="9889" w:type="dxa"/>
            <w:gridSpan w:val="3"/>
            <w:vAlign w:val="center"/>
          </w:tcPr>
          <w:p w:rsidR="0047708F" w:rsidRPr="005273AF" w:rsidRDefault="0047708F" w:rsidP="006B3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мативно-правовая документация. К</w:t>
            </w:r>
            <w:r w:rsidRPr="005273AF">
              <w:rPr>
                <w:rFonts w:ascii="Times New Roman" w:hAnsi="Times New Roman" w:cs="Times New Roman"/>
                <w:b/>
                <w:sz w:val="24"/>
                <w:szCs w:val="24"/>
              </w:rPr>
              <w:t>опии</w:t>
            </w:r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kremlin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47708F" w:rsidRPr="00B65408" w:rsidTr="00A209FA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29F">
              <w:rPr>
                <w:rFonts w:ascii="Times New Roman" w:hAnsi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правительство.рф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47708F" w:rsidRPr="00B65408" w:rsidTr="00114F69">
        <w:trPr>
          <w:trHeight w:val="70"/>
        </w:trPr>
        <w:tc>
          <w:tcPr>
            <w:tcW w:w="4786" w:type="dxa"/>
            <w:vAlign w:val="center"/>
          </w:tcPr>
          <w:p w:rsidR="0047708F" w:rsidRPr="00BB429F" w:rsidRDefault="0047708F" w:rsidP="006F07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ГОСТы, технические регламенты, правила по безопасности труда, санитарные правила и нормы, строительные нормы и правила, правила пожарной безопасности.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</w:tcPr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standard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gost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wps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portal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7708F" w:rsidRPr="00BB429F" w:rsidRDefault="00235156" w:rsidP="006F073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https://gosnadzor.ru/</w:t>
              </w:r>
            </w:hyperlink>
          </w:p>
        </w:tc>
      </w:tr>
      <w:tr w:rsidR="0047708F" w:rsidRPr="00B65408" w:rsidTr="00E06259">
        <w:trPr>
          <w:trHeight w:val="70"/>
        </w:trPr>
        <w:tc>
          <w:tcPr>
            <w:tcW w:w="4786" w:type="dxa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Нормативно-правовые документы Самарской области и муниципального округа г. Самары.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samregion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city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samara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708F" w:rsidRPr="00B65408" w:rsidTr="00E06259">
        <w:trPr>
          <w:trHeight w:val="70"/>
        </w:trPr>
        <w:tc>
          <w:tcPr>
            <w:tcW w:w="4786" w:type="dxa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 xml:space="preserve">Приказы, инструктивные письма Министерства науки и высшего образования Российской Федерации, </w:t>
            </w:r>
            <w:proofErr w:type="spellStart"/>
            <w:r w:rsidRPr="00BB429F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BB429F">
              <w:rPr>
                <w:rFonts w:ascii="Times New Roman" w:hAnsi="Times New Roman"/>
                <w:sz w:val="24"/>
                <w:szCs w:val="24"/>
              </w:rPr>
              <w:t>; указания, положения, относящиеся к деятельности университета.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минобрнауки.рф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obrnadzor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47708F" w:rsidRPr="00B65408" w:rsidTr="00E06259">
        <w:trPr>
          <w:trHeight w:val="70"/>
        </w:trPr>
        <w:tc>
          <w:tcPr>
            <w:tcW w:w="4786" w:type="dxa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Государственные образовательные стандарты высшего образования.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vak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about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position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</w:tr>
      <w:tr w:rsidR="0047708F" w:rsidRPr="00B65408" w:rsidTr="00E06259">
        <w:trPr>
          <w:trHeight w:val="70"/>
        </w:trPr>
        <w:tc>
          <w:tcPr>
            <w:tcW w:w="4786" w:type="dxa"/>
          </w:tcPr>
          <w:p w:rsidR="0047708F" w:rsidRPr="00BB429F" w:rsidRDefault="0047708F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стандарты. 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7708F" w:rsidRPr="00BB429F" w:rsidRDefault="0047708F" w:rsidP="006F07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9F">
              <w:rPr>
                <w:rFonts w:ascii="Times New Roman" w:hAnsi="Times New Roman"/>
                <w:sz w:val="24"/>
                <w:szCs w:val="24"/>
              </w:rPr>
              <w:t>ДЗН</w:t>
            </w:r>
          </w:p>
        </w:tc>
        <w:tc>
          <w:tcPr>
            <w:tcW w:w="3118" w:type="dxa"/>
            <w:vAlign w:val="center"/>
          </w:tcPr>
          <w:p w:rsidR="0047708F" w:rsidRPr="00BB429F" w:rsidRDefault="00235156" w:rsidP="006F07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uop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ssau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page</w:t>
              </w:r>
              <w:r w:rsidR="0047708F" w:rsidRPr="00BB429F">
                <w:rPr>
                  <w:rStyle w:val="a4"/>
                  <w:rFonts w:ascii="Times New Roman" w:hAnsi="Times New Roman"/>
                  <w:sz w:val="24"/>
                  <w:szCs w:val="24"/>
                </w:rPr>
                <w:t>=88/</w:t>
              </w:r>
            </w:hyperlink>
          </w:p>
        </w:tc>
      </w:tr>
      <w:tr w:rsidR="0047708F" w:rsidRPr="00B65408" w:rsidTr="00DE0FBB">
        <w:trPr>
          <w:trHeight w:val="354"/>
        </w:trPr>
        <w:tc>
          <w:tcPr>
            <w:tcW w:w="4786" w:type="dxa"/>
            <w:vAlign w:val="center"/>
          </w:tcPr>
          <w:p w:rsidR="0047708F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8F" w:rsidRPr="00B65408" w:rsidTr="00DE0FBB">
        <w:trPr>
          <w:trHeight w:val="70"/>
        </w:trPr>
        <w:tc>
          <w:tcPr>
            <w:tcW w:w="4786" w:type="dxa"/>
            <w:vAlign w:val="center"/>
          </w:tcPr>
          <w:p w:rsidR="0047708F" w:rsidRDefault="0047708F" w:rsidP="006F07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(Резерв)</w:t>
            </w:r>
          </w:p>
        </w:tc>
        <w:tc>
          <w:tcPr>
            <w:tcW w:w="1985" w:type="dxa"/>
            <w:vAlign w:val="center"/>
          </w:tcPr>
          <w:p w:rsidR="0047708F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7708F" w:rsidRPr="006E43C0" w:rsidRDefault="0047708F" w:rsidP="006F0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4BE3" w:rsidRDefault="00FB4BE3" w:rsidP="001142E9">
      <w:pPr>
        <w:tabs>
          <w:tab w:val="left" w:pos="545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1142E9">
        <w:rPr>
          <w:rFonts w:ascii="Times New Roman" w:hAnsi="Times New Roman" w:cs="Times New Roman"/>
          <w:sz w:val="24"/>
          <w:szCs w:val="24"/>
        </w:rPr>
        <w:t>руководителя</w:t>
      </w:r>
      <w:r w:rsidR="001142E9">
        <w:rPr>
          <w:rFonts w:ascii="Times New Roman" w:hAnsi="Times New Roman" w:cs="Times New Roman"/>
          <w:sz w:val="24"/>
          <w:szCs w:val="24"/>
        </w:rPr>
        <w:tab/>
        <w:t>подпись                  расшифровка подписи</w:t>
      </w:r>
    </w:p>
    <w:p w:rsidR="0079045B" w:rsidRDefault="001142E9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1748F" w:rsidRDefault="00C1748F" w:rsidP="00CE0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73AF" w:rsidRDefault="005273AF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42E9" w:rsidRPr="00C1748F" w:rsidRDefault="001142E9" w:rsidP="00CE0E7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748F">
        <w:rPr>
          <w:rFonts w:ascii="Times New Roman" w:hAnsi="Times New Roman" w:cs="Times New Roman"/>
          <w:b/>
          <w:sz w:val="24"/>
          <w:szCs w:val="24"/>
        </w:rPr>
        <w:t>Дата</w:t>
      </w:r>
    </w:p>
    <w:sectPr w:rsidR="001142E9" w:rsidRPr="00C1748F" w:rsidSect="0093345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18" w:rsidRDefault="009F7B18" w:rsidP="006B36D0">
      <w:pPr>
        <w:spacing w:after="0" w:line="240" w:lineRule="auto"/>
      </w:pPr>
      <w:r>
        <w:separator/>
      </w:r>
    </w:p>
  </w:endnote>
  <w:endnote w:type="continuationSeparator" w:id="0">
    <w:p w:rsidR="009F7B18" w:rsidRDefault="009F7B18" w:rsidP="006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18" w:rsidRDefault="009F7B18" w:rsidP="006B36D0">
      <w:pPr>
        <w:spacing w:after="0" w:line="240" w:lineRule="auto"/>
      </w:pPr>
      <w:r>
        <w:separator/>
      </w:r>
    </w:p>
  </w:footnote>
  <w:footnote w:type="continuationSeparator" w:id="0">
    <w:p w:rsidR="009F7B18" w:rsidRDefault="009F7B18" w:rsidP="006B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C31"/>
    <w:multiLevelType w:val="hybridMultilevel"/>
    <w:tmpl w:val="D5D6EA30"/>
    <w:lvl w:ilvl="0" w:tplc="C5C0E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00EF"/>
    <w:multiLevelType w:val="hybridMultilevel"/>
    <w:tmpl w:val="9AD0840E"/>
    <w:lvl w:ilvl="0" w:tplc="664C0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1E21"/>
    <w:multiLevelType w:val="hybridMultilevel"/>
    <w:tmpl w:val="A99EA354"/>
    <w:lvl w:ilvl="0" w:tplc="0BE837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C6"/>
    <w:rsid w:val="00022C1E"/>
    <w:rsid w:val="00042DB4"/>
    <w:rsid w:val="00065A18"/>
    <w:rsid w:val="000928FB"/>
    <w:rsid w:val="000A2CDD"/>
    <w:rsid w:val="000C1B53"/>
    <w:rsid w:val="000F68D8"/>
    <w:rsid w:val="001142E9"/>
    <w:rsid w:val="00125E4F"/>
    <w:rsid w:val="001411AE"/>
    <w:rsid w:val="00191F24"/>
    <w:rsid w:val="0019638C"/>
    <w:rsid w:val="001B08B1"/>
    <w:rsid w:val="00210F88"/>
    <w:rsid w:val="00223949"/>
    <w:rsid w:val="00235156"/>
    <w:rsid w:val="00237355"/>
    <w:rsid w:val="00251EF9"/>
    <w:rsid w:val="00271534"/>
    <w:rsid w:val="0027243C"/>
    <w:rsid w:val="002A5539"/>
    <w:rsid w:val="002C3EE1"/>
    <w:rsid w:val="002D2D04"/>
    <w:rsid w:val="002F6A7D"/>
    <w:rsid w:val="0035736E"/>
    <w:rsid w:val="003602CC"/>
    <w:rsid w:val="003723B7"/>
    <w:rsid w:val="00393DA9"/>
    <w:rsid w:val="00415E7E"/>
    <w:rsid w:val="00426633"/>
    <w:rsid w:val="00441CB1"/>
    <w:rsid w:val="00455AC3"/>
    <w:rsid w:val="0047708F"/>
    <w:rsid w:val="004B007B"/>
    <w:rsid w:val="005020C3"/>
    <w:rsid w:val="00503A3F"/>
    <w:rsid w:val="005273AF"/>
    <w:rsid w:val="00551180"/>
    <w:rsid w:val="005A3910"/>
    <w:rsid w:val="005B15BF"/>
    <w:rsid w:val="005D2455"/>
    <w:rsid w:val="00610618"/>
    <w:rsid w:val="00644D95"/>
    <w:rsid w:val="00693AAC"/>
    <w:rsid w:val="006B36D0"/>
    <w:rsid w:val="006E43C0"/>
    <w:rsid w:val="00705DDD"/>
    <w:rsid w:val="00715BA9"/>
    <w:rsid w:val="007738C6"/>
    <w:rsid w:val="0079045B"/>
    <w:rsid w:val="007D7559"/>
    <w:rsid w:val="008A0382"/>
    <w:rsid w:val="008A3669"/>
    <w:rsid w:val="0093345F"/>
    <w:rsid w:val="009B5797"/>
    <w:rsid w:val="009F0AF3"/>
    <w:rsid w:val="009F19A4"/>
    <w:rsid w:val="009F7B18"/>
    <w:rsid w:val="00A209FA"/>
    <w:rsid w:val="00A23B9C"/>
    <w:rsid w:val="00A262FA"/>
    <w:rsid w:val="00A62BA7"/>
    <w:rsid w:val="00A7334F"/>
    <w:rsid w:val="00A87927"/>
    <w:rsid w:val="00A90299"/>
    <w:rsid w:val="00AD505C"/>
    <w:rsid w:val="00AF52CB"/>
    <w:rsid w:val="00B55819"/>
    <w:rsid w:val="00B651C0"/>
    <w:rsid w:val="00B65408"/>
    <w:rsid w:val="00B76B7D"/>
    <w:rsid w:val="00BB38CD"/>
    <w:rsid w:val="00BD60D0"/>
    <w:rsid w:val="00BE6AC8"/>
    <w:rsid w:val="00BF2EFE"/>
    <w:rsid w:val="00C1748F"/>
    <w:rsid w:val="00C96AD5"/>
    <w:rsid w:val="00CA6AC0"/>
    <w:rsid w:val="00CE0E7D"/>
    <w:rsid w:val="00D42E63"/>
    <w:rsid w:val="00D91131"/>
    <w:rsid w:val="00DA5CBC"/>
    <w:rsid w:val="00DD539E"/>
    <w:rsid w:val="00E40651"/>
    <w:rsid w:val="00E4597C"/>
    <w:rsid w:val="00EE7157"/>
    <w:rsid w:val="00F16D48"/>
    <w:rsid w:val="00FB4BE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A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D0"/>
  </w:style>
  <w:style w:type="paragraph" w:styleId="a7">
    <w:name w:val="footer"/>
    <w:basedOn w:val="a"/>
    <w:link w:val="a8"/>
    <w:uiPriority w:val="99"/>
    <w:unhideWhenUsed/>
    <w:rsid w:val="006B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D0"/>
  </w:style>
  <w:style w:type="paragraph" w:styleId="a9">
    <w:name w:val="footnote text"/>
    <w:basedOn w:val="a"/>
    <w:link w:val="aa"/>
    <w:uiPriority w:val="99"/>
    <w:semiHidden/>
    <w:unhideWhenUsed/>
    <w:rsid w:val="00503A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3A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03A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8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0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emlin.ru/" TargetMode="External"/><Relationship Id="rId18" Type="http://schemas.openxmlformats.org/officeDocument/2006/relationships/hyperlink" Target="https://city.samar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k.ed.gov.ru/ru/about/posit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remlin.ru/" TargetMode="External"/><Relationship Id="rId17" Type="http://schemas.openxmlformats.org/officeDocument/2006/relationships/hyperlink" Target="https://samregi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nadzor.ru/" TargetMode="External"/><Relationship Id="rId20" Type="http://schemas.openxmlformats.org/officeDocument/2006/relationships/hyperlink" Target="https://obrnadzor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a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andard.gost.ru/wps/portal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&#1084;&#1080;&#1085;&#1086;&#1073;&#1088;&#1085;&#1072;&#1091;&#1082;&#1080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7;&#1088;&#1072;&#1074;&#1080;&#1090;&#1077;&#1083;&#1100;&#1089;&#1090;&#1074;&#1086;.&#1088;&#1092;/" TargetMode="External"/><Relationship Id="rId22" Type="http://schemas.openxmlformats.org/officeDocument/2006/relationships/hyperlink" Target="https://uop.ssau.ru/?page=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6133-077C-4690-A8F9-92E2EEA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6</cp:revision>
  <cp:lastPrinted>2022-10-10T15:17:00Z</cp:lastPrinted>
  <dcterms:created xsi:type="dcterms:W3CDTF">2022-10-10T13:16:00Z</dcterms:created>
  <dcterms:modified xsi:type="dcterms:W3CDTF">2022-10-24T12:37:00Z</dcterms:modified>
</cp:coreProperties>
</file>